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EF13" w14:textId="77777777" w:rsidR="00647E03" w:rsidRDefault="00647E03" w:rsidP="00F92AE8">
      <w:pPr>
        <w:rPr>
          <w:rFonts w:ascii="Garamond" w:hAnsi="Garamond"/>
          <w:b/>
          <w:bCs/>
          <w:sz w:val="26"/>
          <w:szCs w:val="26"/>
        </w:rPr>
      </w:pPr>
    </w:p>
    <w:p w14:paraId="59F8066C" w14:textId="493C1FFC" w:rsidR="00A95428" w:rsidRPr="0084300A" w:rsidRDefault="0084300A" w:rsidP="00F92AE8">
      <w:pPr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Uppgifter att lämna per enskild fastighet</w:t>
      </w:r>
      <w:r w:rsidR="00647E03">
        <w:rPr>
          <w:rFonts w:ascii="Garamond" w:hAnsi="Garamond"/>
          <w:b/>
          <w:bCs/>
          <w:sz w:val="26"/>
          <w:szCs w:val="26"/>
        </w:rPr>
        <w:t xml:space="preserve"> om du önskar ersättning för förpackningsinsamling 2024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07"/>
        <w:gridCol w:w="931"/>
        <w:gridCol w:w="1143"/>
        <w:gridCol w:w="567"/>
        <w:gridCol w:w="102"/>
        <w:gridCol w:w="926"/>
        <w:gridCol w:w="1115"/>
        <w:gridCol w:w="975"/>
        <w:gridCol w:w="1696"/>
      </w:tblGrid>
      <w:tr w:rsidR="00E62640" w:rsidRPr="00C26869" w14:paraId="0E90C6A7" w14:textId="77777777" w:rsidTr="00125937">
        <w:trPr>
          <w:trHeight w:val="1317"/>
        </w:trPr>
        <w:tc>
          <w:tcPr>
            <w:tcW w:w="4248" w:type="dxa"/>
            <w:gridSpan w:val="4"/>
          </w:tcPr>
          <w:p w14:paraId="1AA0ADEB" w14:textId="77777777" w:rsidR="00350734" w:rsidRPr="00C26869" w:rsidRDefault="00350734" w:rsidP="00350734">
            <w:pPr>
              <w:rPr>
                <w:rFonts w:ascii="Garamond" w:hAnsi="Garamond"/>
                <w:sz w:val="26"/>
                <w:szCs w:val="26"/>
              </w:rPr>
            </w:pPr>
            <w:r w:rsidRPr="00C26869">
              <w:rPr>
                <w:rFonts w:ascii="Garamond" w:hAnsi="Garamond"/>
                <w:sz w:val="26"/>
                <w:szCs w:val="26"/>
              </w:rPr>
              <w:t>Fastighetsbeteckning</w:t>
            </w:r>
          </w:p>
        </w:tc>
        <w:tc>
          <w:tcPr>
            <w:tcW w:w="4814" w:type="dxa"/>
            <w:gridSpan w:val="5"/>
          </w:tcPr>
          <w:p w14:paraId="1BEA822D" w14:textId="40FBF8F1" w:rsidR="00350734" w:rsidRPr="00C26869" w:rsidRDefault="00350734" w:rsidP="00350734">
            <w:pPr>
              <w:rPr>
                <w:rFonts w:ascii="Garamond" w:hAnsi="Garamond"/>
                <w:sz w:val="26"/>
                <w:szCs w:val="26"/>
              </w:rPr>
            </w:pPr>
            <w:r w:rsidRPr="00C26869">
              <w:rPr>
                <w:rFonts w:ascii="Garamond" w:hAnsi="Garamond"/>
                <w:sz w:val="26"/>
                <w:szCs w:val="26"/>
              </w:rPr>
              <w:t>Antal lägenheter på fastighet</w:t>
            </w:r>
            <w:r>
              <w:rPr>
                <w:rFonts w:ascii="Garamond" w:hAnsi="Garamond"/>
                <w:sz w:val="26"/>
                <w:szCs w:val="26"/>
              </w:rPr>
              <w:t>en</w:t>
            </w:r>
            <w:r w:rsidRPr="00C26869">
              <w:rPr>
                <w:rFonts w:ascii="Garamond" w:hAnsi="Garamond"/>
                <w:sz w:val="26"/>
                <w:szCs w:val="26"/>
              </w:rPr>
              <w:t xml:space="preserve"> som har tillgång till insamling</w:t>
            </w:r>
            <w:r>
              <w:rPr>
                <w:rFonts w:ascii="Garamond" w:hAnsi="Garamond"/>
                <w:sz w:val="26"/>
                <w:szCs w:val="26"/>
              </w:rPr>
              <w:t>en av förpackningar</w:t>
            </w:r>
          </w:p>
        </w:tc>
      </w:tr>
      <w:tr w:rsidR="00350734" w:rsidRPr="00C26869" w14:paraId="7F1B25A7" w14:textId="77777777" w:rsidTr="00350734">
        <w:trPr>
          <w:trHeight w:val="1108"/>
        </w:trPr>
        <w:tc>
          <w:tcPr>
            <w:tcW w:w="9062" w:type="dxa"/>
            <w:gridSpan w:val="9"/>
          </w:tcPr>
          <w:p w14:paraId="6850CED1" w14:textId="19D44549" w:rsidR="00350734" w:rsidRPr="00C26869" w:rsidRDefault="00350734" w:rsidP="00350734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Kontaktperson, mejl, telefon</w:t>
            </w:r>
            <w:r>
              <w:rPr>
                <w:rFonts w:ascii="Garamond" w:hAnsi="Garamond"/>
                <w:sz w:val="26"/>
                <w:szCs w:val="26"/>
              </w:rPr>
              <w:t xml:space="preserve"> för fortsatt dialog om förpackningsinsamling</w:t>
            </w:r>
          </w:p>
        </w:tc>
      </w:tr>
      <w:tr w:rsidR="00E62640" w:rsidRPr="00C26869" w14:paraId="50656E87" w14:textId="77777777" w:rsidTr="00125937">
        <w:trPr>
          <w:trHeight w:val="1414"/>
        </w:trPr>
        <w:tc>
          <w:tcPr>
            <w:tcW w:w="3681" w:type="dxa"/>
            <w:gridSpan w:val="3"/>
          </w:tcPr>
          <w:p w14:paraId="04A5BB6D" w14:textId="523BD5B3" w:rsidR="00350734" w:rsidRPr="00C26869" w:rsidRDefault="00350734" w:rsidP="00350734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Antal separata </w:t>
            </w:r>
            <w:proofErr w:type="spellStart"/>
            <w:r>
              <w:rPr>
                <w:rFonts w:ascii="Garamond" w:hAnsi="Garamond"/>
                <w:sz w:val="26"/>
                <w:szCs w:val="26"/>
              </w:rPr>
              <w:t>hämt</w:t>
            </w:r>
            <w:proofErr w:type="spellEnd"/>
            <w:r>
              <w:rPr>
                <w:rFonts w:ascii="Garamond" w:hAnsi="Garamond"/>
                <w:sz w:val="26"/>
                <w:szCs w:val="26"/>
              </w:rPr>
              <w:t>-/uppställningsplatser av behållare</w:t>
            </w:r>
          </w:p>
        </w:tc>
        <w:tc>
          <w:tcPr>
            <w:tcW w:w="5381" w:type="dxa"/>
            <w:gridSpan w:val="6"/>
          </w:tcPr>
          <w:p w14:paraId="6091B1F8" w14:textId="0DADE0B8" w:rsidR="00350734" w:rsidRPr="00C26869" w:rsidRDefault="00350734" w:rsidP="00350734">
            <w:pPr>
              <w:rPr>
                <w:rFonts w:ascii="Garamond" w:hAnsi="Garamond"/>
                <w:sz w:val="26"/>
                <w:szCs w:val="26"/>
              </w:rPr>
            </w:pPr>
            <w:r w:rsidRPr="00C26869">
              <w:rPr>
                <w:rFonts w:ascii="Garamond" w:hAnsi="Garamond"/>
                <w:sz w:val="26"/>
                <w:szCs w:val="26"/>
              </w:rPr>
              <w:t xml:space="preserve">Adress till varje </w:t>
            </w:r>
            <w:r>
              <w:rPr>
                <w:rFonts w:ascii="Garamond" w:hAnsi="Garamond"/>
                <w:sz w:val="26"/>
                <w:szCs w:val="26"/>
              </w:rPr>
              <w:t xml:space="preserve">separat </w:t>
            </w:r>
            <w:proofErr w:type="spellStart"/>
            <w:r w:rsidRPr="00C26869">
              <w:rPr>
                <w:rFonts w:ascii="Garamond" w:hAnsi="Garamond"/>
                <w:sz w:val="26"/>
                <w:szCs w:val="26"/>
              </w:rPr>
              <w:t>hämtplats</w:t>
            </w:r>
            <w:proofErr w:type="spellEnd"/>
          </w:p>
        </w:tc>
      </w:tr>
      <w:tr w:rsidR="00350734" w:rsidRPr="00C26869" w14:paraId="000AA3EC" w14:textId="77777777" w:rsidTr="00350734">
        <w:trPr>
          <w:trHeight w:val="1555"/>
        </w:trPr>
        <w:tc>
          <w:tcPr>
            <w:tcW w:w="9062" w:type="dxa"/>
            <w:gridSpan w:val="9"/>
          </w:tcPr>
          <w:p w14:paraId="42A5AFC9" w14:textId="6F30623A" w:rsidR="00350734" w:rsidRDefault="00350734" w:rsidP="00350734">
            <w:pPr>
              <w:rPr>
                <w:rFonts w:ascii="Garamond" w:hAnsi="Garamond"/>
                <w:sz w:val="26"/>
                <w:szCs w:val="26"/>
              </w:rPr>
            </w:pPr>
            <w:r w:rsidRPr="00C26869">
              <w:rPr>
                <w:rFonts w:ascii="Garamond" w:hAnsi="Garamond"/>
                <w:sz w:val="26"/>
                <w:szCs w:val="26"/>
              </w:rPr>
              <w:t xml:space="preserve">Ange vilka förpackningsslag och ev. returpapper/tidningar som hämtas på varje </w:t>
            </w:r>
            <w:proofErr w:type="spellStart"/>
            <w:r w:rsidRPr="00C26869">
              <w:rPr>
                <w:rFonts w:ascii="Garamond" w:hAnsi="Garamond"/>
                <w:sz w:val="26"/>
                <w:szCs w:val="26"/>
              </w:rPr>
              <w:t>hämtplats</w:t>
            </w:r>
            <w:proofErr w:type="spellEnd"/>
            <w:r w:rsidRPr="00C26869">
              <w:rPr>
                <w:rFonts w:ascii="Garamond" w:hAnsi="Garamond"/>
                <w:sz w:val="26"/>
                <w:szCs w:val="26"/>
              </w:rPr>
              <w:t>.</w:t>
            </w:r>
            <w:r>
              <w:rPr>
                <w:rFonts w:ascii="Garamond" w:hAnsi="Garamond"/>
                <w:sz w:val="26"/>
                <w:szCs w:val="26"/>
              </w:rPr>
              <w:t xml:space="preserve"> </w:t>
            </w:r>
            <w:r>
              <w:rPr>
                <w:rFonts w:ascii="Garamond" w:hAnsi="Garamond"/>
                <w:sz w:val="26"/>
                <w:szCs w:val="26"/>
              </w:rPr>
              <w:t>Avser förpackningar av papper, plast, metall, färgat glas och ofärgat glas.</w:t>
            </w:r>
          </w:p>
          <w:p w14:paraId="71EF2FD3" w14:textId="319854CB" w:rsidR="00350734" w:rsidRPr="00C26869" w:rsidRDefault="00350734" w:rsidP="00350734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Returpapper omfattar tidningar, reklam kopieringspapper </w:t>
            </w:r>
            <w:proofErr w:type="gramStart"/>
            <w:r>
              <w:rPr>
                <w:rFonts w:ascii="Garamond" w:hAnsi="Garamond"/>
                <w:sz w:val="26"/>
                <w:szCs w:val="26"/>
              </w:rPr>
              <w:t>m.m.</w:t>
            </w:r>
            <w:proofErr w:type="gramEnd"/>
            <w:r>
              <w:rPr>
                <w:rFonts w:ascii="Garamond" w:hAnsi="Garamond"/>
                <w:sz w:val="26"/>
                <w:szCs w:val="26"/>
              </w:rPr>
              <w:t xml:space="preserve"> </w:t>
            </w:r>
            <w:r w:rsidRPr="00C26869">
              <w:rPr>
                <w:rFonts w:ascii="Garamond" w:hAnsi="Garamond"/>
                <w:sz w:val="26"/>
                <w:szCs w:val="26"/>
              </w:rPr>
              <w:t xml:space="preserve">Ange även </w:t>
            </w:r>
            <w:r>
              <w:rPr>
                <w:rFonts w:ascii="Garamond" w:hAnsi="Garamond"/>
                <w:sz w:val="26"/>
                <w:szCs w:val="26"/>
              </w:rPr>
              <w:t xml:space="preserve">antal, </w:t>
            </w:r>
            <w:r w:rsidRPr="00C26869">
              <w:rPr>
                <w:rFonts w:ascii="Garamond" w:hAnsi="Garamond"/>
                <w:sz w:val="26"/>
                <w:szCs w:val="26"/>
              </w:rPr>
              <w:t>typ</w:t>
            </w:r>
            <w:r>
              <w:rPr>
                <w:rFonts w:ascii="Garamond" w:hAnsi="Garamond"/>
                <w:sz w:val="26"/>
                <w:szCs w:val="26"/>
              </w:rPr>
              <w:t xml:space="preserve">, </w:t>
            </w:r>
            <w:r w:rsidRPr="00C26869">
              <w:rPr>
                <w:rFonts w:ascii="Garamond" w:hAnsi="Garamond"/>
                <w:sz w:val="26"/>
                <w:szCs w:val="26"/>
              </w:rPr>
              <w:t>storlek på behållare</w:t>
            </w:r>
            <w:r>
              <w:rPr>
                <w:rFonts w:ascii="Garamond" w:hAnsi="Garamond"/>
                <w:sz w:val="26"/>
                <w:szCs w:val="26"/>
              </w:rPr>
              <w:t xml:space="preserve"> och tömningsintervall</w:t>
            </w:r>
            <w:r w:rsidRPr="00C26869">
              <w:rPr>
                <w:rFonts w:ascii="Garamond" w:hAnsi="Garamond"/>
                <w:sz w:val="26"/>
                <w:szCs w:val="26"/>
              </w:rPr>
              <w:t xml:space="preserve">, </w:t>
            </w:r>
            <w:proofErr w:type="gramStart"/>
            <w:r w:rsidRPr="00C26869">
              <w:rPr>
                <w:rFonts w:ascii="Garamond" w:hAnsi="Garamond"/>
                <w:sz w:val="26"/>
                <w:szCs w:val="26"/>
              </w:rPr>
              <w:t>t ex</w:t>
            </w:r>
            <w:proofErr w:type="gramEnd"/>
            <w:r w:rsidRPr="00C26869">
              <w:rPr>
                <w:rFonts w:ascii="Garamond" w:hAnsi="Garamond"/>
                <w:sz w:val="26"/>
                <w:szCs w:val="26"/>
              </w:rPr>
              <w:t xml:space="preserve"> </w:t>
            </w:r>
            <w:r>
              <w:rPr>
                <w:rFonts w:ascii="Garamond" w:hAnsi="Garamond"/>
                <w:sz w:val="26"/>
                <w:szCs w:val="26"/>
              </w:rPr>
              <w:t xml:space="preserve">2 </w:t>
            </w:r>
            <w:proofErr w:type="spellStart"/>
            <w:r>
              <w:rPr>
                <w:rFonts w:ascii="Garamond" w:hAnsi="Garamond"/>
                <w:sz w:val="26"/>
                <w:szCs w:val="26"/>
              </w:rPr>
              <w:t>st</w:t>
            </w:r>
            <w:proofErr w:type="spellEnd"/>
            <w:r>
              <w:rPr>
                <w:rFonts w:ascii="Garamond" w:hAnsi="Garamond"/>
                <w:sz w:val="26"/>
                <w:szCs w:val="26"/>
              </w:rPr>
              <w:t xml:space="preserve"> </w:t>
            </w:r>
            <w:r w:rsidRPr="00C26869">
              <w:rPr>
                <w:rFonts w:ascii="Garamond" w:hAnsi="Garamond"/>
                <w:sz w:val="26"/>
                <w:szCs w:val="26"/>
              </w:rPr>
              <w:t xml:space="preserve">rullkärl 660 liter </w:t>
            </w:r>
            <w:r>
              <w:rPr>
                <w:rFonts w:ascii="Garamond" w:hAnsi="Garamond"/>
                <w:sz w:val="26"/>
                <w:szCs w:val="26"/>
              </w:rPr>
              <w:t xml:space="preserve">plastförpackningar varje vecka </w:t>
            </w:r>
            <w:r w:rsidRPr="00C26869">
              <w:rPr>
                <w:rFonts w:ascii="Garamond" w:hAnsi="Garamond"/>
                <w:sz w:val="26"/>
                <w:szCs w:val="26"/>
              </w:rPr>
              <w:t>o.s.v.</w:t>
            </w:r>
          </w:p>
        </w:tc>
      </w:tr>
      <w:tr w:rsidR="00E62640" w:rsidRPr="00C26869" w14:paraId="5601ACC6" w14:textId="77777777" w:rsidTr="00EE602A">
        <w:trPr>
          <w:trHeight w:val="537"/>
        </w:trPr>
        <w:tc>
          <w:tcPr>
            <w:tcW w:w="1607" w:type="dxa"/>
          </w:tcPr>
          <w:p w14:paraId="70B45988" w14:textId="6871ED38" w:rsidR="00E62640" w:rsidRPr="00C26869" w:rsidRDefault="00E62640" w:rsidP="00E62640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Förpackning</w:t>
            </w:r>
          </w:p>
        </w:tc>
        <w:tc>
          <w:tcPr>
            <w:tcW w:w="931" w:type="dxa"/>
          </w:tcPr>
          <w:p w14:paraId="51DB9E1B" w14:textId="0F65CE4E" w:rsidR="00E62640" w:rsidRPr="00C26869" w:rsidRDefault="00E62640" w:rsidP="00E62640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Ja/Nej</w:t>
            </w:r>
          </w:p>
        </w:tc>
        <w:tc>
          <w:tcPr>
            <w:tcW w:w="1812" w:type="dxa"/>
            <w:gridSpan w:val="3"/>
          </w:tcPr>
          <w:p w14:paraId="714D5AA1" w14:textId="1F9E2C8D" w:rsidR="00E62640" w:rsidRPr="00C26869" w:rsidRDefault="00E62640" w:rsidP="00E62640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Typ av behållare</w:t>
            </w:r>
          </w:p>
        </w:tc>
        <w:tc>
          <w:tcPr>
            <w:tcW w:w="926" w:type="dxa"/>
          </w:tcPr>
          <w:p w14:paraId="3F9AD71D" w14:textId="121FDAE4" w:rsidR="00E62640" w:rsidRPr="00C26869" w:rsidRDefault="00E62640" w:rsidP="00E62640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Storlek liter</w:t>
            </w:r>
          </w:p>
        </w:tc>
        <w:tc>
          <w:tcPr>
            <w:tcW w:w="1115" w:type="dxa"/>
          </w:tcPr>
          <w:p w14:paraId="323B3A7E" w14:textId="6B1D231C" w:rsidR="00E62640" w:rsidRPr="00C26869" w:rsidRDefault="00E62640" w:rsidP="00E62640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Antal behållare</w:t>
            </w:r>
          </w:p>
        </w:tc>
        <w:tc>
          <w:tcPr>
            <w:tcW w:w="2671" w:type="dxa"/>
            <w:gridSpan w:val="2"/>
          </w:tcPr>
          <w:p w14:paraId="59FCE59D" w14:textId="13B7086F" w:rsidR="00E62640" w:rsidRPr="00C26869" w:rsidRDefault="00E62640" w:rsidP="00E62640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Tömningsintervall</w:t>
            </w:r>
          </w:p>
        </w:tc>
      </w:tr>
      <w:tr w:rsidR="00E62640" w:rsidRPr="00C26869" w14:paraId="089F3358" w14:textId="77777777" w:rsidTr="00EE602A">
        <w:trPr>
          <w:trHeight w:val="537"/>
        </w:trPr>
        <w:tc>
          <w:tcPr>
            <w:tcW w:w="1607" w:type="dxa"/>
          </w:tcPr>
          <w:p w14:paraId="6996D9DE" w14:textId="3666F4EE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  <w:proofErr w:type="spellStart"/>
            <w:r>
              <w:rPr>
                <w:rFonts w:ascii="Garamond" w:hAnsi="Garamond"/>
                <w:sz w:val="26"/>
                <w:szCs w:val="26"/>
              </w:rPr>
              <w:t>Plastförp</w:t>
            </w:r>
            <w:proofErr w:type="spellEnd"/>
            <w:r>
              <w:rPr>
                <w:rFonts w:ascii="Garamond" w:hAnsi="Garamond"/>
                <w:sz w:val="26"/>
                <w:szCs w:val="26"/>
              </w:rPr>
              <w:t>.</w:t>
            </w:r>
          </w:p>
        </w:tc>
        <w:tc>
          <w:tcPr>
            <w:tcW w:w="931" w:type="dxa"/>
          </w:tcPr>
          <w:p w14:paraId="5B311308" w14:textId="77777777" w:rsidR="00E62640" w:rsidRPr="00C26869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812" w:type="dxa"/>
            <w:gridSpan w:val="3"/>
          </w:tcPr>
          <w:p w14:paraId="04B3FDA4" w14:textId="77777777" w:rsidR="00E62640" w:rsidRPr="00C26869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926" w:type="dxa"/>
          </w:tcPr>
          <w:p w14:paraId="081626FE" w14:textId="77777777" w:rsidR="00E62640" w:rsidRPr="00C26869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115" w:type="dxa"/>
          </w:tcPr>
          <w:p w14:paraId="54E28A68" w14:textId="77777777" w:rsidR="00E62640" w:rsidRPr="00C26869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671" w:type="dxa"/>
            <w:gridSpan w:val="2"/>
          </w:tcPr>
          <w:p w14:paraId="11E49119" w14:textId="77777777" w:rsidR="00E62640" w:rsidRPr="00C26869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E62640" w:rsidRPr="00C26869" w14:paraId="68827FC1" w14:textId="77777777" w:rsidTr="00EE602A">
        <w:trPr>
          <w:trHeight w:val="537"/>
        </w:trPr>
        <w:tc>
          <w:tcPr>
            <w:tcW w:w="1607" w:type="dxa"/>
          </w:tcPr>
          <w:p w14:paraId="4A583FB9" w14:textId="73A43F90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  <w:proofErr w:type="spellStart"/>
            <w:r>
              <w:rPr>
                <w:rFonts w:ascii="Garamond" w:hAnsi="Garamond"/>
                <w:sz w:val="26"/>
                <w:szCs w:val="26"/>
              </w:rPr>
              <w:t>Pappersförp</w:t>
            </w:r>
            <w:proofErr w:type="spellEnd"/>
            <w:r>
              <w:rPr>
                <w:rFonts w:ascii="Garamond" w:hAnsi="Garamond"/>
                <w:sz w:val="26"/>
                <w:szCs w:val="26"/>
              </w:rPr>
              <w:t>.</w:t>
            </w:r>
          </w:p>
        </w:tc>
        <w:tc>
          <w:tcPr>
            <w:tcW w:w="931" w:type="dxa"/>
          </w:tcPr>
          <w:p w14:paraId="369170BA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812" w:type="dxa"/>
            <w:gridSpan w:val="3"/>
          </w:tcPr>
          <w:p w14:paraId="049E6538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926" w:type="dxa"/>
          </w:tcPr>
          <w:p w14:paraId="4B9DBA0F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115" w:type="dxa"/>
          </w:tcPr>
          <w:p w14:paraId="7CF7AB6F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671" w:type="dxa"/>
            <w:gridSpan w:val="2"/>
          </w:tcPr>
          <w:p w14:paraId="4478C74C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E62640" w:rsidRPr="00C26869" w14:paraId="28489819" w14:textId="77777777" w:rsidTr="00EE602A">
        <w:trPr>
          <w:trHeight w:val="537"/>
        </w:trPr>
        <w:tc>
          <w:tcPr>
            <w:tcW w:w="1607" w:type="dxa"/>
          </w:tcPr>
          <w:p w14:paraId="7C922558" w14:textId="7EFEE46B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  <w:proofErr w:type="spellStart"/>
            <w:r>
              <w:rPr>
                <w:rFonts w:ascii="Garamond" w:hAnsi="Garamond"/>
                <w:sz w:val="26"/>
                <w:szCs w:val="26"/>
              </w:rPr>
              <w:t>Metallförp</w:t>
            </w:r>
            <w:proofErr w:type="spellEnd"/>
            <w:r>
              <w:rPr>
                <w:rFonts w:ascii="Garamond" w:hAnsi="Garamond"/>
                <w:sz w:val="26"/>
                <w:szCs w:val="26"/>
              </w:rPr>
              <w:t>.</w:t>
            </w:r>
          </w:p>
        </w:tc>
        <w:tc>
          <w:tcPr>
            <w:tcW w:w="931" w:type="dxa"/>
          </w:tcPr>
          <w:p w14:paraId="0DAF9C61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812" w:type="dxa"/>
            <w:gridSpan w:val="3"/>
          </w:tcPr>
          <w:p w14:paraId="250EEF03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926" w:type="dxa"/>
          </w:tcPr>
          <w:p w14:paraId="48F3FB4A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115" w:type="dxa"/>
          </w:tcPr>
          <w:p w14:paraId="52FC1E5F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671" w:type="dxa"/>
            <w:gridSpan w:val="2"/>
          </w:tcPr>
          <w:p w14:paraId="2D261035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E62640" w:rsidRPr="00C26869" w14:paraId="718415A9" w14:textId="77777777" w:rsidTr="00EE602A">
        <w:trPr>
          <w:trHeight w:val="537"/>
        </w:trPr>
        <w:tc>
          <w:tcPr>
            <w:tcW w:w="1607" w:type="dxa"/>
          </w:tcPr>
          <w:p w14:paraId="5318B68C" w14:textId="676C6C05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Färgade </w:t>
            </w:r>
            <w:proofErr w:type="spellStart"/>
            <w:r>
              <w:rPr>
                <w:rFonts w:ascii="Garamond" w:hAnsi="Garamond"/>
                <w:sz w:val="26"/>
                <w:szCs w:val="26"/>
              </w:rPr>
              <w:t>glasförp</w:t>
            </w:r>
            <w:proofErr w:type="spellEnd"/>
            <w:r>
              <w:rPr>
                <w:rFonts w:ascii="Garamond" w:hAnsi="Garamond"/>
                <w:sz w:val="26"/>
                <w:szCs w:val="26"/>
              </w:rPr>
              <w:t>.</w:t>
            </w:r>
          </w:p>
        </w:tc>
        <w:tc>
          <w:tcPr>
            <w:tcW w:w="931" w:type="dxa"/>
          </w:tcPr>
          <w:p w14:paraId="76200248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812" w:type="dxa"/>
            <w:gridSpan w:val="3"/>
          </w:tcPr>
          <w:p w14:paraId="450473CD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926" w:type="dxa"/>
          </w:tcPr>
          <w:p w14:paraId="56DB4BD3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115" w:type="dxa"/>
          </w:tcPr>
          <w:p w14:paraId="35F8BB04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671" w:type="dxa"/>
            <w:gridSpan w:val="2"/>
          </w:tcPr>
          <w:p w14:paraId="222B485E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E62640" w:rsidRPr="00C26869" w14:paraId="494DFDFE" w14:textId="77777777" w:rsidTr="00EE602A">
        <w:trPr>
          <w:trHeight w:val="537"/>
        </w:trPr>
        <w:tc>
          <w:tcPr>
            <w:tcW w:w="1607" w:type="dxa"/>
          </w:tcPr>
          <w:p w14:paraId="5A5424BB" w14:textId="30857832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Ofärgade </w:t>
            </w:r>
            <w:proofErr w:type="spellStart"/>
            <w:r>
              <w:rPr>
                <w:rFonts w:ascii="Garamond" w:hAnsi="Garamond"/>
                <w:sz w:val="26"/>
                <w:szCs w:val="26"/>
              </w:rPr>
              <w:t>glasförp</w:t>
            </w:r>
            <w:proofErr w:type="spellEnd"/>
            <w:r>
              <w:rPr>
                <w:rFonts w:ascii="Garamond" w:hAnsi="Garamond"/>
                <w:sz w:val="26"/>
                <w:szCs w:val="26"/>
              </w:rPr>
              <w:t>.</w:t>
            </w:r>
          </w:p>
        </w:tc>
        <w:tc>
          <w:tcPr>
            <w:tcW w:w="931" w:type="dxa"/>
          </w:tcPr>
          <w:p w14:paraId="6911EE3A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812" w:type="dxa"/>
            <w:gridSpan w:val="3"/>
          </w:tcPr>
          <w:p w14:paraId="6FED0E2B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926" w:type="dxa"/>
          </w:tcPr>
          <w:p w14:paraId="7445856C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115" w:type="dxa"/>
          </w:tcPr>
          <w:p w14:paraId="2A1C7F8A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671" w:type="dxa"/>
            <w:gridSpan w:val="2"/>
          </w:tcPr>
          <w:p w14:paraId="22559BFD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E62640" w:rsidRPr="00C26869" w14:paraId="556D558E" w14:textId="77777777" w:rsidTr="00EE602A">
        <w:trPr>
          <w:trHeight w:val="537"/>
        </w:trPr>
        <w:tc>
          <w:tcPr>
            <w:tcW w:w="1607" w:type="dxa"/>
          </w:tcPr>
          <w:p w14:paraId="5A0A7ED4" w14:textId="183240BA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Returpapper/ Tidningar</w:t>
            </w:r>
          </w:p>
        </w:tc>
        <w:tc>
          <w:tcPr>
            <w:tcW w:w="931" w:type="dxa"/>
          </w:tcPr>
          <w:p w14:paraId="5FB079D5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812" w:type="dxa"/>
            <w:gridSpan w:val="3"/>
          </w:tcPr>
          <w:p w14:paraId="103ED306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926" w:type="dxa"/>
          </w:tcPr>
          <w:p w14:paraId="55323D35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115" w:type="dxa"/>
          </w:tcPr>
          <w:p w14:paraId="036304A8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671" w:type="dxa"/>
            <w:gridSpan w:val="2"/>
          </w:tcPr>
          <w:p w14:paraId="08B651D0" w14:textId="77777777" w:rsidR="00E62640" w:rsidRDefault="00E62640" w:rsidP="00350734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EE602A" w:rsidRPr="00C26869" w14:paraId="73D69E90" w14:textId="77777777" w:rsidTr="001F6278">
        <w:trPr>
          <w:trHeight w:val="284"/>
        </w:trPr>
        <w:tc>
          <w:tcPr>
            <w:tcW w:w="9062" w:type="dxa"/>
            <w:gridSpan w:val="9"/>
          </w:tcPr>
          <w:p w14:paraId="7430165B" w14:textId="7221AF53" w:rsidR="00EE602A" w:rsidRPr="001F6278" w:rsidRDefault="00EE602A" w:rsidP="00350734">
            <w:pPr>
              <w:rPr>
                <w:rFonts w:ascii="Garamond" w:hAnsi="Garamond"/>
                <w:sz w:val="26"/>
                <w:szCs w:val="26"/>
              </w:rPr>
            </w:pPr>
            <w:r w:rsidRPr="001F6278">
              <w:rPr>
                <w:rFonts w:ascii="Garamond" w:hAnsi="Garamond"/>
                <w:sz w:val="26"/>
                <w:szCs w:val="26"/>
              </w:rPr>
              <w:t>Samlokaliserade verksamheter</w:t>
            </w:r>
            <w:r w:rsidR="001F6278">
              <w:rPr>
                <w:rFonts w:ascii="Garamond" w:hAnsi="Garamond"/>
                <w:sz w:val="26"/>
                <w:szCs w:val="26"/>
              </w:rPr>
              <w:t>:</w:t>
            </w:r>
          </w:p>
        </w:tc>
      </w:tr>
      <w:tr w:rsidR="00E62640" w:rsidRPr="00C26869" w14:paraId="79093FBE" w14:textId="77777777" w:rsidTr="00125937">
        <w:tc>
          <w:tcPr>
            <w:tcW w:w="7366" w:type="dxa"/>
            <w:gridSpan w:val="8"/>
          </w:tcPr>
          <w:p w14:paraId="432CC6E3" w14:textId="6E6C2A03" w:rsidR="00350734" w:rsidRPr="00C26869" w:rsidRDefault="00350734" w:rsidP="00350734">
            <w:pPr>
              <w:rPr>
                <w:rFonts w:ascii="Garamond" w:hAnsi="Garamond"/>
                <w:sz w:val="26"/>
                <w:szCs w:val="26"/>
              </w:rPr>
            </w:pPr>
            <w:r w:rsidRPr="00C26869">
              <w:rPr>
                <w:rFonts w:ascii="Garamond" w:hAnsi="Garamond"/>
                <w:sz w:val="26"/>
                <w:szCs w:val="26"/>
              </w:rPr>
              <w:t>Antal företag/verksamheter på fastighet</w:t>
            </w:r>
            <w:r w:rsidR="001F6278">
              <w:rPr>
                <w:rFonts w:ascii="Garamond" w:hAnsi="Garamond"/>
                <w:sz w:val="26"/>
                <w:szCs w:val="26"/>
              </w:rPr>
              <w:t>en</w:t>
            </w:r>
            <w:r w:rsidRPr="00C26869">
              <w:rPr>
                <w:rFonts w:ascii="Garamond" w:hAnsi="Garamond"/>
                <w:sz w:val="26"/>
                <w:szCs w:val="26"/>
              </w:rPr>
              <w:t xml:space="preserve"> som har överenskommen tillgång till insamlingsplats och lämnar förpackningar i samma behållare som hushållen på fastigheten</w:t>
            </w:r>
            <w:r w:rsidR="001F6278">
              <w:rPr>
                <w:rFonts w:ascii="Garamond" w:hAnsi="Garamond"/>
                <w:sz w:val="26"/>
                <w:szCs w:val="26"/>
              </w:rPr>
              <w:t xml:space="preserve">. </w:t>
            </w:r>
            <w:r w:rsidR="001F6278">
              <w:rPr>
                <w:rFonts w:ascii="Garamond" w:hAnsi="Garamond"/>
                <w:sz w:val="26"/>
                <w:szCs w:val="26"/>
              </w:rPr>
              <w:t xml:space="preserve">Gäller alla typer av näringsverksamhet, även </w:t>
            </w:r>
            <w:proofErr w:type="gramStart"/>
            <w:r w:rsidR="001F6278">
              <w:rPr>
                <w:rFonts w:ascii="Garamond" w:hAnsi="Garamond"/>
                <w:sz w:val="26"/>
                <w:szCs w:val="26"/>
              </w:rPr>
              <w:t>t ex</w:t>
            </w:r>
            <w:proofErr w:type="gramEnd"/>
            <w:r w:rsidR="001F6278">
              <w:rPr>
                <w:rFonts w:ascii="Garamond" w:hAnsi="Garamond"/>
                <w:sz w:val="26"/>
                <w:szCs w:val="26"/>
              </w:rPr>
              <w:t xml:space="preserve"> eget kontor. Ni måste som fastighetsägare även uppmana varje verksamhet att själv anmäla önskemål om att räknas som samlokaliserad verksamhet avseende förpackningsinsamling.</w:t>
            </w:r>
          </w:p>
        </w:tc>
        <w:tc>
          <w:tcPr>
            <w:tcW w:w="1696" w:type="dxa"/>
          </w:tcPr>
          <w:p w14:paraId="27D6DDD7" w14:textId="1709CF8E" w:rsidR="00350734" w:rsidRDefault="001F6278" w:rsidP="00350734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Antal</w:t>
            </w:r>
          </w:p>
        </w:tc>
      </w:tr>
      <w:tr w:rsidR="00EE602A" w:rsidRPr="00C26869" w14:paraId="7C2FB1BA" w14:textId="77777777" w:rsidTr="001F6278">
        <w:trPr>
          <w:trHeight w:val="2621"/>
        </w:trPr>
        <w:tc>
          <w:tcPr>
            <w:tcW w:w="9062" w:type="dxa"/>
            <w:gridSpan w:val="9"/>
          </w:tcPr>
          <w:p w14:paraId="3FF6DAAB" w14:textId="4FF3FCB2" w:rsidR="00EE602A" w:rsidRDefault="00EE602A" w:rsidP="00350734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K</w:t>
            </w:r>
            <w:r>
              <w:rPr>
                <w:rFonts w:ascii="Garamond" w:hAnsi="Garamond"/>
                <w:sz w:val="26"/>
                <w:szCs w:val="26"/>
              </w:rPr>
              <w:t>ontaktuppgifter till varje samlokaliserad verksamhet</w:t>
            </w:r>
            <w:r>
              <w:rPr>
                <w:rFonts w:ascii="Garamond" w:hAnsi="Garamond"/>
                <w:sz w:val="26"/>
                <w:szCs w:val="26"/>
              </w:rPr>
              <w:t xml:space="preserve">. </w:t>
            </w:r>
            <w:r>
              <w:rPr>
                <w:rFonts w:ascii="Garamond" w:hAnsi="Garamond"/>
                <w:sz w:val="26"/>
                <w:szCs w:val="26"/>
              </w:rPr>
              <w:t>Namn på verksamhet, adress, kontaktperson, mejl, telefon</w:t>
            </w:r>
          </w:p>
        </w:tc>
      </w:tr>
      <w:tr w:rsidR="001F6278" w:rsidRPr="00C26869" w14:paraId="22094526" w14:textId="77777777" w:rsidTr="001F6278">
        <w:trPr>
          <w:trHeight w:val="1835"/>
        </w:trPr>
        <w:tc>
          <w:tcPr>
            <w:tcW w:w="9062" w:type="dxa"/>
            <w:gridSpan w:val="9"/>
          </w:tcPr>
          <w:p w14:paraId="1C6D23F6" w14:textId="0398BDAD" w:rsidR="001F6278" w:rsidRDefault="001F6278" w:rsidP="00350734">
            <w:pPr>
              <w:rPr>
                <w:rFonts w:ascii="Garamond" w:hAnsi="Garamond"/>
                <w:sz w:val="26"/>
                <w:szCs w:val="26"/>
              </w:rPr>
            </w:pPr>
            <w:r w:rsidRPr="00C26869">
              <w:rPr>
                <w:rFonts w:ascii="Garamond" w:hAnsi="Garamond"/>
                <w:sz w:val="26"/>
                <w:szCs w:val="26"/>
              </w:rPr>
              <w:t>Entreprenör</w:t>
            </w:r>
            <w:r>
              <w:rPr>
                <w:rFonts w:ascii="Garamond" w:hAnsi="Garamond"/>
                <w:sz w:val="26"/>
                <w:szCs w:val="26"/>
              </w:rPr>
              <w:t>/-er</w:t>
            </w:r>
            <w:r w:rsidRPr="00C26869">
              <w:rPr>
                <w:rFonts w:ascii="Garamond" w:hAnsi="Garamond"/>
                <w:sz w:val="26"/>
                <w:szCs w:val="26"/>
              </w:rPr>
              <w:t xml:space="preserve"> som hämtar</w:t>
            </w:r>
            <w:r w:rsidR="00125937">
              <w:rPr>
                <w:rFonts w:ascii="Garamond" w:hAnsi="Garamond"/>
                <w:sz w:val="26"/>
                <w:szCs w:val="26"/>
              </w:rPr>
              <w:t xml:space="preserve"> förpackningar och returpapper</w:t>
            </w:r>
            <w:r>
              <w:rPr>
                <w:rFonts w:ascii="Garamond" w:hAnsi="Garamond"/>
                <w:sz w:val="26"/>
                <w:szCs w:val="26"/>
              </w:rPr>
              <w:t>, kontaktperson, mejl, telefon</w:t>
            </w:r>
          </w:p>
        </w:tc>
      </w:tr>
    </w:tbl>
    <w:p w14:paraId="759D3B44" w14:textId="77777777" w:rsidR="006A4182" w:rsidRDefault="006A4182" w:rsidP="00F92AE8">
      <w:pPr>
        <w:rPr>
          <w:rFonts w:ascii="Garamond" w:hAnsi="Garamond"/>
          <w:sz w:val="24"/>
          <w:szCs w:val="24"/>
        </w:rPr>
      </w:pPr>
    </w:p>
    <w:p w14:paraId="5490A059" w14:textId="175F2D0D" w:rsidR="00111F32" w:rsidRPr="00F92AE8" w:rsidRDefault="00111F32" w:rsidP="00F92AE8">
      <w:pPr>
        <w:rPr>
          <w:rFonts w:ascii="Garamond" w:hAnsi="Garamond"/>
          <w:sz w:val="24"/>
          <w:szCs w:val="24"/>
        </w:rPr>
      </w:pPr>
    </w:p>
    <w:sectPr w:rsidR="00111F32" w:rsidRPr="00F92A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B111" w14:textId="77777777" w:rsidR="00F92AE8" w:rsidRDefault="00F92AE8" w:rsidP="00F92AE8">
      <w:pPr>
        <w:spacing w:after="0" w:line="240" w:lineRule="auto"/>
      </w:pPr>
      <w:r>
        <w:separator/>
      </w:r>
    </w:p>
  </w:endnote>
  <w:endnote w:type="continuationSeparator" w:id="0">
    <w:p w14:paraId="608D2B90" w14:textId="77777777" w:rsidR="00F92AE8" w:rsidRDefault="00F92AE8" w:rsidP="00F92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84BC9" w14:textId="77777777" w:rsidR="00F92AE8" w:rsidRDefault="00F92AE8" w:rsidP="00F92AE8">
      <w:pPr>
        <w:spacing w:after="0" w:line="240" w:lineRule="auto"/>
      </w:pPr>
      <w:r>
        <w:separator/>
      </w:r>
    </w:p>
  </w:footnote>
  <w:footnote w:type="continuationSeparator" w:id="0">
    <w:p w14:paraId="524BF480" w14:textId="77777777" w:rsidR="00F92AE8" w:rsidRDefault="00F92AE8" w:rsidP="00F92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EEDF" w14:textId="533963D2" w:rsidR="00F92AE8" w:rsidRDefault="00F92AE8">
    <w:pPr>
      <w:pStyle w:val="Sidhuvud"/>
    </w:pPr>
    <w:r>
      <w:rPr>
        <w:rFonts w:ascii="Arial" w:hAnsi="Arial" w:cs="Arial"/>
        <w:b/>
        <w:bCs/>
        <w:noProof/>
        <w:color w:val="26686D"/>
        <w:sz w:val="15"/>
        <w:szCs w:val="15"/>
        <w:lang w:eastAsia="sv-SE"/>
      </w:rPr>
      <w:drawing>
        <wp:inline distT="0" distB="0" distL="0" distR="0" wp14:anchorId="27D8481B" wp14:editId="2F52F200">
          <wp:extent cx="1017767" cy="423835"/>
          <wp:effectExtent l="0" t="0" r="0" b="0"/>
          <wp:docPr id="210188751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186" cy="429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5428">
      <w:tab/>
      <w:t xml:space="preserve">                                                                                                                            24-12-18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E8"/>
    <w:rsid w:val="00111F32"/>
    <w:rsid w:val="00125937"/>
    <w:rsid w:val="001D3CAA"/>
    <w:rsid w:val="001F6278"/>
    <w:rsid w:val="00350734"/>
    <w:rsid w:val="00494555"/>
    <w:rsid w:val="004F3B37"/>
    <w:rsid w:val="00504125"/>
    <w:rsid w:val="005B21B3"/>
    <w:rsid w:val="00617A18"/>
    <w:rsid w:val="00647E03"/>
    <w:rsid w:val="006A4182"/>
    <w:rsid w:val="00731A24"/>
    <w:rsid w:val="007B692C"/>
    <w:rsid w:val="0084300A"/>
    <w:rsid w:val="00A95428"/>
    <w:rsid w:val="00B7649B"/>
    <w:rsid w:val="00C26869"/>
    <w:rsid w:val="00C83C84"/>
    <w:rsid w:val="00E62640"/>
    <w:rsid w:val="00EE602A"/>
    <w:rsid w:val="00F9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AD10"/>
  <w15:chartTrackingRefBased/>
  <w15:docId w15:val="{FFABD1BF-2C70-4D35-8D9C-5CFBD166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92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92AE8"/>
  </w:style>
  <w:style w:type="paragraph" w:styleId="Sidfot">
    <w:name w:val="footer"/>
    <w:basedOn w:val="Normal"/>
    <w:link w:val="SidfotChar"/>
    <w:uiPriority w:val="99"/>
    <w:unhideWhenUsed/>
    <w:rsid w:val="00F92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92AE8"/>
  </w:style>
  <w:style w:type="character" w:styleId="Hyperlnk">
    <w:name w:val="Hyperlink"/>
    <w:basedOn w:val="Standardstycketeckensnitt"/>
    <w:uiPriority w:val="99"/>
    <w:unhideWhenUsed/>
    <w:rsid w:val="00111F3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11F32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6A4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764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350E.03136A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Brorsson</dc:creator>
  <cp:keywords/>
  <dc:description/>
  <cp:lastModifiedBy>Göran Brorsson</cp:lastModifiedBy>
  <cp:revision>3</cp:revision>
  <cp:lastPrinted>2024-12-18T13:13:00Z</cp:lastPrinted>
  <dcterms:created xsi:type="dcterms:W3CDTF">2024-12-19T09:26:00Z</dcterms:created>
  <dcterms:modified xsi:type="dcterms:W3CDTF">2024-12-19T09:30:00Z</dcterms:modified>
</cp:coreProperties>
</file>